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10DDD" w14:textId="77777777" w:rsidR="00A45A60" w:rsidRPr="00A45A60" w:rsidRDefault="00A45A60" w:rsidP="00A45A60">
      <w:pPr>
        <w:rPr>
          <w:b/>
          <w:bCs/>
        </w:rPr>
      </w:pPr>
      <w:r w:rsidRPr="00A45A60">
        <w:rPr>
          <w:b/>
          <w:bCs/>
        </w:rPr>
        <w:t>Jarrolds Reopens The Pantry Following Major Refurbishment</w:t>
      </w:r>
    </w:p>
    <w:p w14:paraId="0ACDB181" w14:textId="4A396EFD" w:rsidR="00A45A60" w:rsidRPr="00A45A60" w:rsidRDefault="00A45A60" w:rsidP="00A45A60">
      <w:r w:rsidRPr="00A45A60">
        <w:t>Jarrolds is delighted to announce the reopening of The Pantry, its muc</w:t>
      </w:r>
      <w:r w:rsidR="00E073D6">
        <w:t xml:space="preserve">h </w:t>
      </w:r>
      <w:r w:rsidRPr="00A45A60">
        <w:t xml:space="preserve">loved restaurant at the heart of the department store, following an extensive refurbishment that reaffirms its commitment to Norfolk food, local producers and exceptional hospitality. The refreshed restaurant welcomes customers back with an enhanced dining experience, an expanded food offering and a renewed celebration of the county's rich food heritage. </w:t>
      </w:r>
    </w:p>
    <w:p w14:paraId="101F49A7" w14:textId="1863BD20" w:rsidR="00A45A60" w:rsidRPr="00A45A60" w:rsidRDefault="00A45A60" w:rsidP="00A45A60">
      <w:r w:rsidRPr="00A45A60">
        <w:t xml:space="preserve">As Jarrolds' first restaurant, The Pantry has long held a special place in the business's history. The newly refurbished space has been thoughtfully redesigned to create a brighter, more contemporary environment while retaining the warmth and welcoming atmosphere that customers know and love. The investment strengthens The Pantry's position as a destination for quality food, relaxed dining and Norfolk provenance in the heart of Norwich. </w:t>
      </w:r>
    </w:p>
    <w:p w14:paraId="4C70423D" w14:textId="70189838" w:rsidR="00A45A60" w:rsidRPr="00A45A60" w:rsidRDefault="00A45A60" w:rsidP="00A45A60">
      <w:r w:rsidRPr="00A45A60">
        <w:t xml:space="preserve">Importantly, </w:t>
      </w:r>
      <w:r w:rsidR="00E073D6">
        <w:t>guests</w:t>
      </w:r>
      <w:r w:rsidRPr="00A45A60">
        <w:t xml:space="preserve"> will find that all of their favourite Pantry dishes remain </w:t>
      </w:r>
      <w:r w:rsidR="00E073D6">
        <w:t>on the menu when they visit</w:t>
      </w:r>
      <w:r w:rsidRPr="00A45A60">
        <w:t>. Rather than replacing much</w:t>
      </w:r>
      <w:r w:rsidR="00E073D6">
        <w:t xml:space="preserve"> l</w:t>
      </w:r>
      <w:r w:rsidRPr="00A45A60">
        <w:t>oved menu items, Jarrolds has expanded the proposition with a range of new additions designed to offer greater choice and flexibility throughout the day.</w:t>
      </w:r>
    </w:p>
    <w:p w14:paraId="09A9FEAC" w14:textId="4CACEC38" w:rsidR="00A45A60" w:rsidRPr="00A45A60" w:rsidRDefault="00A45A60" w:rsidP="00A45A60">
      <w:r w:rsidRPr="00A45A60">
        <w:t xml:space="preserve">Alongside hot breakfasts, traditional lunches, the popular servery and familiar Pantry classics, customers can now enjoy healthier breakfast options, a new artisan sandwich experience and a revitalised salad bar centred around freshness, seasonal ingredients and local produce. </w:t>
      </w:r>
    </w:p>
    <w:p w14:paraId="599BBE29" w14:textId="0B1D6D75" w:rsidR="00A45A60" w:rsidRPr="00A45A60" w:rsidRDefault="00A45A60" w:rsidP="00A45A60">
      <w:r w:rsidRPr="00A45A60">
        <w:t xml:space="preserve">The reopening also introduces a new </w:t>
      </w:r>
      <w:proofErr w:type="spellStart"/>
      <w:r w:rsidRPr="00A45A60">
        <w:t>self</w:t>
      </w:r>
      <w:r w:rsidR="00E073D6">
        <w:t xml:space="preserve"> </w:t>
      </w:r>
      <w:r w:rsidRPr="00A45A60">
        <w:t>serve</w:t>
      </w:r>
      <w:proofErr w:type="spellEnd"/>
      <w:r w:rsidRPr="00A45A60">
        <w:t xml:space="preserve"> coffee experience, allowing guests to enjoy freshly brewed coffee with unlimited refills in a relaxed and welcoming setting. Whether customers are stopping in during a shopping trip, meeting friends or taking time out to work and unwind, the new coffee offer provides even greater value and convenience.</w:t>
      </w:r>
    </w:p>
    <w:p w14:paraId="46DB1525" w14:textId="77777777" w:rsidR="00A45A60" w:rsidRPr="00A45A60" w:rsidRDefault="00A45A60" w:rsidP="00A45A60">
      <w:r w:rsidRPr="00A45A60">
        <w:rPr>
          <w:b/>
          <w:bCs/>
        </w:rPr>
        <w:t>Rosie Bossart, Head of Hospitality at Jarrolds, said:</w:t>
      </w:r>
    </w:p>
    <w:p w14:paraId="0896FED9" w14:textId="78680C60" w:rsidR="00A45A60" w:rsidRPr="00210D3A" w:rsidRDefault="00A45A60" w:rsidP="00A45A60">
      <w:r w:rsidRPr="00A45A60">
        <w:rPr>
          <w:i/>
          <w:iCs/>
        </w:rPr>
        <w:t>"</w:t>
      </w:r>
      <w:r w:rsidRPr="00A45A60">
        <w:t xml:space="preserve"> </w:t>
      </w:r>
      <w:r w:rsidRPr="00A45A60">
        <w:rPr>
          <w:i/>
          <w:iCs/>
        </w:rPr>
        <w:t>We’re delighted to welcome customers back to The Pantry following its refurbishment. One of the most important things for us was ensuring that we kept everything our customers already know and love. None of our</w:t>
      </w:r>
      <w:r w:rsidR="00E81B64">
        <w:rPr>
          <w:i/>
          <w:iCs/>
        </w:rPr>
        <w:t xml:space="preserve"> </w:t>
      </w:r>
      <w:r w:rsidRPr="00A45A60">
        <w:rPr>
          <w:i/>
          <w:iCs/>
        </w:rPr>
        <w:t xml:space="preserve">favourites have been removed from the menu; instead, we’ve focused on enhancing the experience with a range of exciting new options, including healthier breakfast choices, an expanded salad offering and new artisan sandwich selections. The Pantry remains rooted in quality, comfort and local produce, but now offers even greater choice and flexibility for our guests. We’re also introducing a new </w:t>
      </w:r>
      <w:proofErr w:type="spellStart"/>
      <w:r w:rsidRPr="00A45A60">
        <w:rPr>
          <w:i/>
          <w:iCs/>
        </w:rPr>
        <w:t>self serve</w:t>
      </w:r>
      <w:proofErr w:type="spellEnd"/>
      <w:r w:rsidRPr="00A45A60">
        <w:rPr>
          <w:i/>
          <w:iCs/>
        </w:rPr>
        <w:t xml:space="preserve"> coffee experience, allowing customers to help themselves and enjoy unlimited refills while they relax, meet friends or take a break during their visit. We can’t wait for everyone to discover the refreshed Pantry and enjoy everything it has to offer</w:t>
      </w:r>
      <w:r w:rsidRPr="00210D3A">
        <w:t>.</w:t>
      </w:r>
      <w:r>
        <w:t>”</w:t>
      </w:r>
    </w:p>
    <w:p w14:paraId="5D63CFAD" w14:textId="23BB85BB" w:rsidR="00A45A60" w:rsidRPr="00A45A60" w:rsidRDefault="00A45A60" w:rsidP="00A45A60">
      <w:r w:rsidRPr="00A45A60">
        <w:t xml:space="preserve">Food and hospitality continue to play a central role in the Jarrolds customer experience, and the reopening of The Pantry represents another important investment in creating destinations that encourage customers to spend time, connect and enjoy the best of what Norfolk has to offer. </w:t>
      </w:r>
    </w:p>
    <w:p w14:paraId="59230DFE" w14:textId="77777777" w:rsidR="00A45A60" w:rsidRPr="00A45A60" w:rsidRDefault="00A45A60" w:rsidP="00A45A60">
      <w:r w:rsidRPr="00A45A60">
        <w:t>The Pantry is now open and welcoming customers to discover a refreshed restaurant that combines trusted favourites with exciting new additions, all served in an environment that proudly celebrates Norfolk food, provenance and hospitality.</w:t>
      </w:r>
    </w:p>
    <w:p w14:paraId="107385CA" w14:textId="77777777" w:rsidR="00A45A60" w:rsidRDefault="00A45A60"/>
    <w:p w14:paraId="271C8220" w14:textId="77777777" w:rsidR="00A45A60" w:rsidRPr="00A45A60" w:rsidRDefault="00A45A60" w:rsidP="00A45A60">
      <w:pPr>
        <w:rPr>
          <w:b/>
          <w:bCs/>
        </w:rPr>
      </w:pPr>
      <w:r w:rsidRPr="00A45A60">
        <w:rPr>
          <w:b/>
          <w:bCs/>
        </w:rPr>
        <w:t>Notes to Editors</w:t>
      </w:r>
    </w:p>
    <w:p w14:paraId="0BB8BD26" w14:textId="30B78A46" w:rsidR="00A45A60" w:rsidRPr="00A45A60" w:rsidRDefault="00A45A60" w:rsidP="00A45A60">
      <w:pPr>
        <w:numPr>
          <w:ilvl w:val="0"/>
          <w:numId w:val="2"/>
        </w:numPr>
      </w:pPr>
      <w:r w:rsidRPr="00A45A60">
        <w:lastRenderedPageBreak/>
        <w:t xml:space="preserve">The Pantry is Jarrolds' first restaurant and has been a longstanding part of the department store's hospitality offering. </w:t>
      </w:r>
    </w:p>
    <w:p w14:paraId="493D2522" w14:textId="14698F9F" w:rsidR="00A45A60" w:rsidRPr="00A45A60" w:rsidRDefault="00A45A60" w:rsidP="00A45A60">
      <w:pPr>
        <w:numPr>
          <w:ilvl w:val="0"/>
          <w:numId w:val="2"/>
        </w:numPr>
      </w:pPr>
      <w:r w:rsidRPr="00A45A60">
        <w:t xml:space="preserve">Following a major refurbishment, The Pantry has reopened with a refreshed interior designed to create a brighter, more contemporary dining environment while retaining its welcoming atmosphere. </w:t>
      </w:r>
    </w:p>
    <w:p w14:paraId="5BEC140E" w14:textId="08082943" w:rsidR="00A45A60" w:rsidRPr="00A45A60" w:rsidRDefault="00A45A60" w:rsidP="00A45A60">
      <w:pPr>
        <w:numPr>
          <w:ilvl w:val="0"/>
          <w:numId w:val="2"/>
        </w:numPr>
      </w:pPr>
      <w:r w:rsidRPr="00A45A60">
        <w:t xml:space="preserve">Existing customer favourites remain on the menu, including hot breakfasts, traditional lunches, the servery and Pantry classics. </w:t>
      </w:r>
    </w:p>
    <w:p w14:paraId="0ACA50DB" w14:textId="193B03A9" w:rsidR="00A45A60" w:rsidRPr="00A45A60" w:rsidRDefault="00A45A60" w:rsidP="00A45A60">
      <w:pPr>
        <w:numPr>
          <w:ilvl w:val="0"/>
          <w:numId w:val="2"/>
        </w:numPr>
      </w:pPr>
      <w:r w:rsidRPr="00A45A60">
        <w:t xml:space="preserve">New additions include healthier breakfast options, an artisan sandwich offer and a revitalised salad bar featuring fresh, seasonal ingredients and locally sourced produce. </w:t>
      </w:r>
    </w:p>
    <w:p w14:paraId="0E8C8707" w14:textId="31BFE1C3" w:rsidR="00A45A60" w:rsidRPr="00A45A60" w:rsidRDefault="00A45A60" w:rsidP="00A45A60">
      <w:pPr>
        <w:numPr>
          <w:ilvl w:val="0"/>
          <w:numId w:val="2"/>
        </w:numPr>
      </w:pPr>
      <w:r w:rsidRPr="00A45A60">
        <w:t xml:space="preserve">The reopening introduces a new </w:t>
      </w:r>
      <w:proofErr w:type="spellStart"/>
      <w:r w:rsidRPr="00A45A60">
        <w:t>self</w:t>
      </w:r>
      <w:r w:rsidR="00E073D6">
        <w:t xml:space="preserve"> </w:t>
      </w:r>
      <w:r w:rsidRPr="00A45A60">
        <w:t>serve</w:t>
      </w:r>
      <w:proofErr w:type="spellEnd"/>
      <w:r w:rsidRPr="00A45A60">
        <w:t xml:space="preserve"> coffee experience, allowing customers to enjoy unlimited refills during their visit. </w:t>
      </w:r>
    </w:p>
    <w:p w14:paraId="4024C420" w14:textId="18A12953" w:rsidR="00A45A60" w:rsidRPr="00A45A60" w:rsidRDefault="00A45A60" w:rsidP="00A45A60">
      <w:pPr>
        <w:numPr>
          <w:ilvl w:val="0"/>
          <w:numId w:val="2"/>
        </w:numPr>
      </w:pPr>
      <w:r w:rsidRPr="00A45A60">
        <w:t xml:space="preserve">The refurbishment forms part of Jarrolds' continued investment in enhancing customer experiences across its retail and hospitality businesses. </w:t>
      </w:r>
    </w:p>
    <w:p w14:paraId="5D84DC62" w14:textId="4F1CA0AD" w:rsidR="00A45A60" w:rsidRPr="00A45A60" w:rsidRDefault="00A45A60" w:rsidP="00A45A60">
      <w:pPr>
        <w:numPr>
          <w:ilvl w:val="0"/>
          <w:numId w:val="2"/>
        </w:numPr>
      </w:pPr>
      <w:r w:rsidRPr="00A45A60">
        <w:t>Jarrolds operates a number of hospitality venues across Norfolk and has a long</w:t>
      </w:r>
      <w:r w:rsidR="00E073D6">
        <w:t xml:space="preserve"> </w:t>
      </w:r>
      <w:r w:rsidRPr="00A45A60">
        <w:t>standing commitment to supporting local food producers, makers and suppliers.</w:t>
      </w:r>
    </w:p>
    <w:p w14:paraId="0B49BE37" w14:textId="77777777" w:rsidR="00A45A60" w:rsidRDefault="00A45A60"/>
    <w:sectPr w:rsidR="00A45A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14861"/>
    <w:multiLevelType w:val="multilevel"/>
    <w:tmpl w:val="E77E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B7105B"/>
    <w:multiLevelType w:val="multilevel"/>
    <w:tmpl w:val="705E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061915">
    <w:abstractNumId w:val="1"/>
  </w:num>
  <w:num w:numId="2" w16cid:durableId="104547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D3A"/>
    <w:rsid w:val="00210D3A"/>
    <w:rsid w:val="00364DA6"/>
    <w:rsid w:val="0097376A"/>
    <w:rsid w:val="00A45A60"/>
    <w:rsid w:val="00C438CB"/>
    <w:rsid w:val="00E073D6"/>
    <w:rsid w:val="00E81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41F11"/>
  <w15:chartTrackingRefBased/>
  <w15:docId w15:val="{EA4A326B-B84D-4CCC-A12D-9A7CCC8DA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D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D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0D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D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D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D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D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D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D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D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D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0D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D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D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D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D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D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D3A"/>
    <w:rPr>
      <w:rFonts w:eastAsiaTheme="majorEastAsia" w:cstheme="majorBidi"/>
      <w:color w:val="272727" w:themeColor="text1" w:themeTint="D8"/>
    </w:rPr>
  </w:style>
  <w:style w:type="paragraph" w:styleId="Title">
    <w:name w:val="Title"/>
    <w:basedOn w:val="Normal"/>
    <w:next w:val="Normal"/>
    <w:link w:val="TitleChar"/>
    <w:uiPriority w:val="10"/>
    <w:qFormat/>
    <w:rsid w:val="00210D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D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D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D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D3A"/>
    <w:pPr>
      <w:spacing w:before="160"/>
      <w:jc w:val="center"/>
    </w:pPr>
    <w:rPr>
      <w:i/>
      <w:iCs/>
      <w:color w:val="404040" w:themeColor="text1" w:themeTint="BF"/>
    </w:rPr>
  </w:style>
  <w:style w:type="character" w:customStyle="1" w:styleId="QuoteChar">
    <w:name w:val="Quote Char"/>
    <w:basedOn w:val="DefaultParagraphFont"/>
    <w:link w:val="Quote"/>
    <w:uiPriority w:val="29"/>
    <w:rsid w:val="00210D3A"/>
    <w:rPr>
      <w:i/>
      <w:iCs/>
      <w:color w:val="404040" w:themeColor="text1" w:themeTint="BF"/>
    </w:rPr>
  </w:style>
  <w:style w:type="paragraph" w:styleId="ListParagraph">
    <w:name w:val="List Paragraph"/>
    <w:basedOn w:val="Normal"/>
    <w:uiPriority w:val="34"/>
    <w:qFormat/>
    <w:rsid w:val="00210D3A"/>
    <w:pPr>
      <w:ind w:left="720"/>
      <w:contextualSpacing/>
    </w:pPr>
  </w:style>
  <w:style w:type="character" w:styleId="IntenseEmphasis">
    <w:name w:val="Intense Emphasis"/>
    <w:basedOn w:val="DefaultParagraphFont"/>
    <w:uiPriority w:val="21"/>
    <w:qFormat/>
    <w:rsid w:val="00210D3A"/>
    <w:rPr>
      <w:i/>
      <w:iCs/>
      <w:color w:val="0F4761" w:themeColor="accent1" w:themeShade="BF"/>
    </w:rPr>
  </w:style>
  <w:style w:type="paragraph" w:styleId="IntenseQuote">
    <w:name w:val="Intense Quote"/>
    <w:basedOn w:val="Normal"/>
    <w:next w:val="Normal"/>
    <w:link w:val="IntenseQuoteChar"/>
    <w:uiPriority w:val="30"/>
    <w:qFormat/>
    <w:rsid w:val="00210D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D3A"/>
    <w:rPr>
      <w:i/>
      <w:iCs/>
      <w:color w:val="0F4761" w:themeColor="accent1" w:themeShade="BF"/>
    </w:rPr>
  </w:style>
  <w:style w:type="character" w:styleId="IntenseReference">
    <w:name w:val="Intense Reference"/>
    <w:basedOn w:val="DefaultParagraphFont"/>
    <w:uiPriority w:val="32"/>
    <w:qFormat/>
    <w:rsid w:val="00210D3A"/>
    <w:rPr>
      <w:b/>
      <w:bCs/>
      <w:smallCaps/>
      <w:color w:val="0F4761" w:themeColor="accent1" w:themeShade="BF"/>
      <w:spacing w:val="5"/>
    </w:rPr>
  </w:style>
  <w:style w:type="character" w:styleId="Hyperlink">
    <w:name w:val="Hyperlink"/>
    <w:basedOn w:val="DefaultParagraphFont"/>
    <w:uiPriority w:val="99"/>
    <w:unhideWhenUsed/>
    <w:rsid w:val="00A45A60"/>
    <w:rPr>
      <w:color w:val="467886" w:themeColor="hyperlink"/>
      <w:u w:val="single"/>
    </w:rPr>
  </w:style>
  <w:style w:type="character" w:styleId="UnresolvedMention">
    <w:name w:val="Unresolved Mention"/>
    <w:basedOn w:val="DefaultParagraphFont"/>
    <w:uiPriority w:val="99"/>
    <w:semiHidden/>
    <w:unhideWhenUsed/>
    <w:rsid w:val="00A45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977</TotalTime>
  <Pages>2</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Eldridge</dc:creator>
  <cp:keywords/>
  <dc:description/>
  <cp:lastModifiedBy>David Eldridge</cp:lastModifiedBy>
  <cp:revision>2</cp:revision>
  <dcterms:created xsi:type="dcterms:W3CDTF">2026-07-31T15:04:00Z</dcterms:created>
  <dcterms:modified xsi:type="dcterms:W3CDTF">2026-08-01T07:23:00Z</dcterms:modified>
</cp:coreProperties>
</file>